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0" w:firstLine="0"/>
        <w:jc w:val="left"/>
        <w:rPr>
          <w:rFonts w:ascii="Graphik LC"/>
          <w:b/>
          <w:sz w:val="56"/>
        </w:rPr>
      </w:pPr>
      <w:r>
        <w:rPr>
          <w:rFonts w:ascii="Graphik LC"/>
          <w:b/>
          <w:color w:val="92278F"/>
          <w:sz w:val="56"/>
        </w:rPr>
        <w:t>SURVEY ON EDUCATION AND TRAINING NEEDED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MEAL SERVICE</w:t>
      </w:r>
    </w:p>
    <w:p>
      <w:pPr>
        <w:pStyle w:val="Heading1"/>
        <w:spacing w:before="297"/>
        <w:ind w:left="114"/>
      </w:pPr>
      <w:r>
        <w:rPr>
          <w:color w:val="92278F"/>
        </w:rPr>
        <w:t>GOAL</w:t>
      </w:r>
    </w:p>
    <w:p>
      <w:pPr>
        <w:pStyle w:val="BodyText"/>
        <w:spacing w:line="288" w:lineRule="auto" w:before="81"/>
        <w:ind w:left="113" w:right="308"/>
      </w:pPr>
      <w:r>
        <w:rPr>
          <w:color w:val="231F20"/>
        </w:rPr>
        <w:t>To explore the needs for education and training of staff. What education or training do you need to become an even better member of staff?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5984"/>
      </w:pPr>
      <w:r>
        <w:rPr>
          <w:color w:val="92278F"/>
        </w:rPr>
        <w:t>Please mark the skills needed. You can mark more than one.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language skills in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Icelandic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English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service and communication skills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Questioning skills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Active listening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Appearance and expression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Dealing with difficult clients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Respecting clients’ privacy and the handling of personal information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Written communication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Making your views heard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Conveying information to other members of staff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Service courses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I need training in understanding the needs and expectations of customers from different cultures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Main characteristics of nationalities visiting Iceland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Communication customs/habits of different nations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Knowledge on people’s diversity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safety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Self-defence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Fire prevention and evacuation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First-aid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sales of products and services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Product knowledge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Sales techniques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food safety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Food allergy/Adverse food reactions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Special diets/special wishes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Cleaning and contamination pathways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Our raw materials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I need training in company processes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Keeping track of improvement suggestions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Supply management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Quality control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Equipment maintenance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table service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Hands-on training/serving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Menus - content and composition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Wine and other beverages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Dealing with heavy workload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education/training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Identify other skills or training needed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671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760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Fraedsluthorf_Veitingasalur_ENS.indd</dc:title>
  <dcterms:created xsi:type="dcterms:W3CDTF">2019-10-29T13:36:29Z</dcterms:created>
  <dcterms:modified xsi:type="dcterms:W3CDTF">2019-10-29T13:36:29Z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2019-10-29T00:00:00Z</vt:filetime>
  </property>
</Properties>
</file>